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A0" w:rsidRPr="00923943" w:rsidRDefault="00923943" w:rsidP="00F05F0A">
      <w:pPr>
        <w:jc w:val="center"/>
        <w:rPr>
          <w:rFonts w:ascii="Arial" w:eastAsia="Arial" w:hAnsi="Arial" w:cs="Arial"/>
          <w:b/>
          <w:sz w:val="24"/>
          <w:lang w:val="en-US"/>
        </w:rPr>
      </w:pPr>
      <w:r w:rsidRPr="00923943">
        <w:rPr>
          <w:rFonts w:ascii="Arial" w:hAnsi="Arial" w:cs="Arial"/>
          <w:b/>
          <w:sz w:val="24"/>
          <w:szCs w:val="24"/>
          <w:lang w:val="en-US"/>
        </w:rPr>
        <w:t>HUNTING ORDER</w:t>
      </w:r>
      <w:r w:rsidR="00F05F0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E946A0" w:rsidRPr="00923943" w:rsidRDefault="00923943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  <w:lang w:val="en-US"/>
        </w:rPr>
      </w:pPr>
      <w:r w:rsidRPr="00923943">
        <w:rPr>
          <w:rFonts w:ascii="Arial" w:eastAsia="Arial" w:hAnsi="Arial" w:cs="Arial"/>
          <w:b/>
          <w:sz w:val="24"/>
          <w:lang w:val="en-US"/>
        </w:rPr>
        <w:t>Hunting Bureau</w:t>
      </w:r>
      <w:r w:rsidR="00E946A0" w:rsidRPr="00923943">
        <w:rPr>
          <w:rFonts w:ascii="Arial" w:eastAsia="Arial" w:hAnsi="Arial" w:cs="Arial"/>
          <w:b/>
          <w:sz w:val="24"/>
          <w:lang w:val="en-US"/>
        </w:rPr>
        <w:t xml:space="preserve"> „</w:t>
      </w:r>
      <w:proofErr w:type="spellStart"/>
      <w:r w:rsidR="00E946A0" w:rsidRPr="00923943">
        <w:rPr>
          <w:rFonts w:ascii="Arial" w:eastAsia="Arial" w:hAnsi="Arial" w:cs="Arial"/>
          <w:b/>
          <w:sz w:val="24"/>
          <w:lang w:val="en-US"/>
        </w:rPr>
        <w:t>Bieszczady</w:t>
      </w:r>
      <w:proofErr w:type="spellEnd"/>
      <w:r w:rsidR="00E946A0" w:rsidRPr="00923943">
        <w:rPr>
          <w:rFonts w:ascii="Arial" w:eastAsia="Arial" w:hAnsi="Arial" w:cs="Arial"/>
          <w:b/>
          <w:sz w:val="24"/>
          <w:lang w:val="en-US"/>
        </w:rPr>
        <w:t>”</w:t>
      </w:r>
    </w:p>
    <w:p w:rsidR="00E946A0" w:rsidRPr="00923943" w:rsidRDefault="00923943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  <w:lang w:val="en-US"/>
        </w:rPr>
      </w:pPr>
      <w:r w:rsidRPr="00923943">
        <w:rPr>
          <w:rFonts w:ascii="Arial" w:eastAsia="Arial" w:hAnsi="Arial" w:cs="Arial"/>
          <w:b/>
          <w:sz w:val="24"/>
          <w:lang w:val="en-US"/>
        </w:rPr>
        <w:t>Regional Directorate of State Forests Krosno</w:t>
      </w:r>
    </w:p>
    <w:p w:rsidR="00923943" w:rsidRDefault="00923943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</w:t>
      </w:r>
      <w:r w:rsidR="00E946A0">
        <w:rPr>
          <w:rFonts w:ascii="Arial" w:eastAsia="Arial" w:hAnsi="Arial" w:cs="Arial"/>
          <w:b/>
          <w:sz w:val="24"/>
        </w:rPr>
        <w:t>l. Bieszczadzka 2</w:t>
      </w:r>
      <w:r>
        <w:rPr>
          <w:rFonts w:ascii="Arial" w:eastAsia="Arial" w:hAnsi="Arial" w:cs="Arial"/>
          <w:b/>
          <w:sz w:val="24"/>
        </w:rPr>
        <w:t xml:space="preserve">, </w:t>
      </w:r>
    </w:p>
    <w:p w:rsidR="00E946A0" w:rsidRDefault="00E946A0" w:rsidP="00E946A0">
      <w:pPr>
        <w:tabs>
          <w:tab w:val="left" w:pos="2550"/>
        </w:tabs>
        <w:spacing w:after="0" w:line="240" w:lineRule="auto"/>
        <w:ind w:left="5664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38-400 Krosno</w:t>
      </w:r>
    </w:p>
    <w:p w:rsidR="00E946A0" w:rsidRPr="00E946A0" w:rsidRDefault="00923943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Number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of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hunters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  <w:r w:rsidR="00E946A0">
        <w:rPr>
          <w:rFonts w:ascii="Arial" w:eastAsia="Arial" w:hAnsi="Arial" w:cs="Arial"/>
          <w:b/>
          <w:sz w:val="24"/>
          <w:lang w:eastAsia="pl-PL"/>
        </w:rPr>
        <w:t xml:space="preserve"> </w:t>
      </w:r>
      <w:r w:rsidR="00E946A0" w:rsidRPr="00E946A0">
        <w:rPr>
          <w:rFonts w:ascii="Arial" w:eastAsia="Arial" w:hAnsi="Arial" w:cs="Arial"/>
          <w:b/>
          <w:sz w:val="24"/>
          <w:lang w:eastAsia="pl-PL"/>
        </w:rPr>
        <w:t>……</w:t>
      </w:r>
    </w:p>
    <w:p w:rsidR="00E946A0" w:rsidRPr="00E946A0" w:rsidRDefault="00923943" w:rsidP="00E946A0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>
        <w:rPr>
          <w:rFonts w:ascii="Arial" w:eastAsia="Arial" w:hAnsi="Arial" w:cs="Arial"/>
          <w:b/>
          <w:sz w:val="24"/>
          <w:lang w:eastAsia="pl-PL"/>
        </w:rPr>
        <w:t xml:space="preserve">Personal data of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hunters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  <w:r w:rsidR="00EF22A6">
        <w:rPr>
          <w:rFonts w:ascii="Arial" w:eastAsia="Arial" w:hAnsi="Arial" w:cs="Arial"/>
          <w:b/>
          <w:sz w:val="24"/>
          <w:lang w:eastAsia="pl-PL"/>
        </w:rPr>
        <w:t xml:space="preserve"> </w:t>
      </w:r>
    </w:p>
    <w:p w:rsidR="00E946A0" w:rsidRPr="00923943" w:rsidRDefault="00923943" w:rsidP="00E946A0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4"/>
          <w:lang w:val="en-US" w:eastAsia="pl-PL"/>
        </w:rPr>
      </w:pPr>
      <w:r w:rsidRPr="00923943">
        <w:rPr>
          <w:rFonts w:ascii="Arial" w:eastAsia="Arial" w:hAnsi="Arial" w:cs="Arial"/>
          <w:sz w:val="24"/>
          <w:lang w:val="en-US" w:eastAsia="pl-PL"/>
        </w:rPr>
        <w:t>Name and surname</w:t>
      </w:r>
      <w:r w:rsidR="00E946A0" w:rsidRPr="00923943">
        <w:rPr>
          <w:rFonts w:ascii="Arial" w:eastAsia="Arial" w:hAnsi="Arial" w:cs="Arial"/>
          <w:sz w:val="24"/>
          <w:lang w:val="en-US" w:eastAsia="pl-PL"/>
        </w:rPr>
        <w:t>,</w:t>
      </w:r>
      <w:r w:rsidR="005A38AE">
        <w:rPr>
          <w:rFonts w:ascii="Arial" w:eastAsia="Arial" w:hAnsi="Arial" w:cs="Arial"/>
          <w:sz w:val="24"/>
          <w:lang w:val="en-US" w:eastAsia="pl-PL"/>
        </w:rPr>
        <w:t xml:space="preserve"> a</w:t>
      </w:r>
      <w:r w:rsidRPr="00923943">
        <w:rPr>
          <w:rFonts w:ascii="Arial" w:eastAsia="Arial" w:hAnsi="Arial" w:cs="Arial"/>
          <w:sz w:val="24"/>
          <w:lang w:val="en-US" w:eastAsia="pl-PL"/>
        </w:rPr>
        <w:t>ddress of residence</w:t>
      </w:r>
      <w:r w:rsidR="00E946A0" w:rsidRPr="00923943">
        <w:rPr>
          <w:rFonts w:ascii="Arial" w:eastAsia="Arial" w:hAnsi="Arial" w:cs="Arial"/>
          <w:sz w:val="24"/>
          <w:lang w:val="en-US" w:eastAsia="pl-PL"/>
        </w:rPr>
        <w:t>, dat</w:t>
      </w:r>
      <w:r>
        <w:rPr>
          <w:rFonts w:ascii="Arial" w:eastAsia="Arial" w:hAnsi="Arial" w:cs="Arial"/>
          <w:sz w:val="24"/>
          <w:lang w:val="en-US" w:eastAsia="pl-PL"/>
        </w:rPr>
        <w:t>e of birth</w:t>
      </w:r>
      <w:r w:rsidR="00E946A0" w:rsidRPr="00923943">
        <w:rPr>
          <w:rFonts w:ascii="Arial" w:eastAsia="Arial" w:hAnsi="Arial" w:cs="Arial"/>
          <w:sz w:val="24"/>
          <w:lang w:val="en-US" w:eastAsia="pl-PL"/>
        </w:rPr>
        <w:t>,</w:t>
      </w:r>
      <w:r>
        <w:rPr>
          <w:rFonts w:ascii="Arial" w:eastAsia="Arial" w:hAnsi="Arial" w:cs="Arial"/>
          <w:sz w:val="24"/>
          <w:lang w:val="en-US" w:eastAsia="pl-PL"/>
        </w:rPr>
        <w:t xml:space="preserve"> nationality</w:t>
      </w:r>
      <w:r w:rsidR="00E946A0" w:rsidRPr="00923943">
        <w:rPr>
          <w:rFonts w:ascii="Arial" w:eastAsia="Arial" w:hAnsi="Arial" w:cs="Arial"/>
          <w:sz w:val="24"/>
          <w:lang w:val="en-US" w:eastAsia="pl-PL"/>
        </w:rPr>
        <w:t>,</w:t>
      </w:r>
      <w:r w:rsidR="00871701">
        <w:rPr>
          <w:rFonts w:ascii="Arial" w:eastAsia="Arial" w:hAnsi="Arial" w:cs="Arial"/>
          <w:sz w:val="24"/>
          <w:lang w:val="en-US" w:eastAsia="pl-PL"/>
        </w:rPr>
        <w:t xml:space="preserve"> calibre</w:t>
      </w:r>
      <w:r>
        <w:rPr>
          <w:rFonts w:ascii="Arial" w:eastAsia="Arial" w:hAnsi="Arial" w:cs="Arial"/>
          <w:sz w:val="24"/>
          <w:lang w:val="en-US" w:eastAsia="pl-PL"/>
        </w:rPr>
        <w:t xml:space="preserve"> of weapon </w:t>
      </w:r>
      <w:r w:rsidR="00E946A0" w:rsidRPr="00923943">
        <w:rPr>
          <w:rFonts w:ascii="Arial" w:eastAsia="Arial" w:hAnsi="Arial" w:cs="Arial"/>
          <w:sz w:val="24"/>
          <w:lang w:val="en-US" w:eastAsia="pl-PL"/>
        </w:rPr>
        <w:t xml:space="preserve"> </w:t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E946A0" w:rsidP="00E946A0">
      <w:pPr>
        <w:pStyle w:val="Akapitzlist"/>
        <w:numPr>
          <w:ilvl w:val="0"/>
          <w:numId w:val="6"/>
        </w:num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ptab w:relativeTo="margin" w:alignment="right" w:leader="dot"/>
      </w:r>
    </w:p>
    <w:p w:rsidR="00E946A0" w:rsidRPr="00E946A0" w:rsidRDefault="00923943" w:rsidP="00E946A0">
      <w:pPr>
        <w:numPr>
          <w:ilvl w:val="0"/>
          <w:numId w:val="2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>
        <w:rPr>
          <w:rFonts w:ascii="Arial" w:eastAsia="Arial" w:hAnsi="Arial" w:cs="Arial"/>
          <w:b/>
          <w:sz w:val="24"/>
          <w:lang w:eastAsia="pl-PL"/>
        </w:rPr>
        <w:t xml:space="preserve">Period of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stay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E946A0" w:rsidRDefault="00923943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From</w:t>
      </w:r>
      <w:r w:rsidR="00E946A0" w:rsidRPr="00E946A0">
        <w:rPr>
          <w:rFonts w:ascii="Arial" w:eastAsia="Arial" w:hAnsi="Arial" w:cs="Arial"/>
          <w:sz w:val="24"/>
          <w:lang w:eastAsia="pl-PL"/>
        </w:rPr>
        <w:t xml:space="preserve"> ………………………… </w:t>
      </w:r>
      <w:r>
        <w:rPr>
          <w:rFonts w:ascii="Arial" w:eastAsia="Arial" w:hAnsi="Arial" w:cs="Arial"/>
          <w:sz w:val="24"/>
          <w:lang w:eastAsia="pl-PL"/>
        </w:rPr>
        <w:t>to</w:t>
      </w:r>
      <w:r w:rsidR="00E946A0" w:rsidRPr="00E946A0">
        <w:rPr>
          <w:rFonts w:ascii="Arial" w:eastAsia="Arial" w:hAnsi="Arial" w:cs="Arial"/>
          <w:sz w:val="24"/>
          <w:lang w:eastAsia="pl-PL"/>
        </w:rPr>
        <w:t>……………………………..</w:t>
      </w:r>
    </w:p>
    <w:p w:rsidR="00E946A0" w:rsidRPr="00E946A0" w:rsidRDefault="00923943" w:rsidP="00E946A0">
      <w:pPr>
        <w:numPr>
          <w:ilvl w:val="0"/>
          <w:numId w:val="3"/>
        </w:numPr>
        <w:spacing w:after="0" w:line="360" w:lineRule="auto"/>
        <w:ind w:left="720" w:hanging="360"/>
        <w:rPr>
          <w:rFonts w:ascii="Arial" w:eastAsia="Arial" w:hAnsi="Arial" w:cs="Arial"/>
          <w:b/>
          <w:sz w:val="24"/>
          <w:lang w:eastAsia="pl-PL"/>
        </w:rPr>
      </w:pPr>
      <w:r>
        <w:rPr>
          <w:rFonts w:ascii="Arial" w:eastAsia="Arial" w:hAnsi="Arial" w:cs="Arial"/>
          <w:b/>
          <w:sz w:val="24"/>
          <w:lang w:eastAsia="pl-PL"/>
        </w:rPr>
        <w:t xml:space="preserve">Period of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hunting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>:</w:t>
      </w:r>
    </w:p>
    <w:p w:rsidR="00E946A0" w:rsidRPr="00E946A0" w:rsidRDefault="00923943" w:rsidP="00E946A0">
      <w:pPr>
        <w:spacing w:after="0" w:line="360" w:lineRule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From</w:t>
      </w:r>
      <w:r w:rsidR="00E946A0" w:rsidRPr="00E946A0">
        <w:rPr>
          <w:rFonts w:ascii="Arial" w:eastAsia="Arial" w:hAnsi="Arial" w:cs="Arial"/>
          <w:sz w:val="24"/>
          <w:lang w:eastAsia="pl-PL"/>
        </w:rPr>
        <w:t xml:space="preserve">……………………....... </w:t>
      </w:r>
      <w:r>
        <w:rPr>
          <w:rFonts w:ascii="Arial" w:eastAsia="Arial" w:hAnsi="Arial" w:cs="Arial"/>
          <w:sz w:val="24"/>
          <w:lang w:eastAsia="pl-PL"/>
        </w:rPr>
        <w:t>to</w:t>
      </w:r>
      <w:r w:rsidR="00E946A0" w:rsidRPr="00E946A0">
        <w:rPr>
          <w:rFonts w:ascii="Arial" w:eastAsia="Arial" w:hAnsi="Arial" w:cs="Arial"/>
          <w:sz w:val="24"/>
          <w:lang w:eastAsia="pl-PL"/>
        </w:rPr>
        <w:t>……………………………..</w:t>
      </w:r>
    </w:p>
    <w:p w:rsidR="00E946A0" w:rsidRPr="00923943" w:rsidRDefault="00923943" w:rsidP="00E946A0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r w:rsidRPr="00923943">
        <w:rPr>
          <w:rFonts w:ascii="Arial" w:eastAsia="Arial" w:hAnsi="Arial" w:cs="Arial"/>
          <w:b/>
          <w:sz w:val="24"/>
          <w:lang w:val="en-US" w:eastAsia="pl-PL"/>
        </w:rPr>
        <w:t>Amount and kind of game to be shot</w:t>
      </w:r>
      <w:r w:rsidR="00E946A0" w:rsidRPr="00923943">
        <w:rPr>
          <w:rFonts w:ascii="Arial" w:eastAsia="Arial" w:hAnsi="Arial" w:cs="Arial"/>
          <w:b/>
          <w:sz w:val="24"/>
          <w:lang w:val="en-US" w:eastAsia="pl-PL"/>
        </w:rPr>
        <w:t>:</w:t>
      </w:r>
    </w:p>
    <w:p w:rsidR="00E946A0" w:rsidRPr="00E946A0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eastAsia="pl-PL"/>
        </w:rPr>
      </w:pPr>
      <w:r w:rsidRPr="00E946A0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:rsidR="00E946A0" w:rsidRPr="00E946A0" w:rsidRDefault="00923943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eastAsia="pl-PL"/>
        </w:rPr>
      </w:pPr>
      <w:proofErr w:type="spellStart"/>
      <w:r>
        <w:rPr>
          <w:rFonts w:ascii="Arial" w:eastAsia="Arial" w:hAnsi="Arial" w:cs="Arial"/>
          <w:b/>
          <w:sz w:val="24"/>
          <w:lang w:eastAsia="pl-PL"/>
        </w:rPr>
        <w:t>Accommodation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tick</w:t>
      </w:r>
      <w:proofErr w:type="spellEnd"/>
      <w:r>
        <w:rPr>
          <w:rFonts w:ascii="Arial" w:eastAsia="Arial" w:hAnsi="Arial" w:cs="Arial"/>
          <w:b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lang w:eastAsia="pl-PL"/>
        </w:rPr>
        <w:t>approprite</w:t>
      </w:r>
      <w:proofErr w:type="spellEnd"/>
      <w:r w:rsidR="00E946A0" w:rsidRPr="00E946A0">
        <w:rPr>
          <w:rFonts w:ascii="Arial" w:eastAsia="Arial" w:hAnsi="Arial" w:cs="Arial"/>
          <w:b/>
          <w:sz w:val="24"/>
          <w:lang w:eastAsia="pl-PL"/>
        </w:rPr>
        <w:t xml:space="preserve">  X ):</w:t>
      </w:r>
    </w:p>
    <w:p w:rsidR="00E946A0" w:rsidRPr="00E946A0" w:rsidRDefault="00923943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single </w:t>
      </w:r>
      <w:proofErr w:type="spellStart"/>
      <w:r>
        <w:rPr>
          <w:rFonts w:ascii="Arial" w:eastAsia="Arial" w:hAnsi="Arial" w:cs="Arial"/>
          <w:sz w:val="24"/>
          <w:lang w:eastAsia="pl-PL"/>
        </w:rPr>
        <w:t>rooms</w:t>
      </w:r>
      <w:proofErr w:type="spellEnd"/>
    </w:p>
    <w:p w:rsidR="00E946A0" w:rsidRPr="00E946A0" w:rsidRDefault="00923943" w:rsidP="00E946A0">
      <w:pPr>
        <w:numPr>
          <w:ilvl w:val="0"/>
          <w:numId w:val="5"/>
        </w:numPr>
        <w:spacing w:after="0" w:line="360" w:lineRule="auto"/>
        <w:ind w:left="1080" w:hanging="360"/>
        <w:jc w:val="both"/>
        <w:rPr>
          <w:rFonts w:ascii="Arial" w:eastAsia="Arial" w:hAnsi="Arial" w:cs="Arial"/>
          <w:sz w:val="24"/>
          <w:lang w:eastAsia="pl-PL"/>
        </w:rPr>
      </w:pPr>
      <w:proofErr w:type="spellStart"/>
      <w:r>
        <w:rPr>
          <w:rFonts w:ascii="Arial" w:eastAsia="Arial" w:hAnsi="Arial" w:cs="Arial"/>
          <w:sz w:val="24"/>
          <w:lang w:eastAsia="pl-PL"/>
        </w:rPr>
        <w:t>double</w:t>
      </w:r>
      <w:proofErr w:type="spellEnd"/>
      <w:r>
        <w:rPr>
          <w:rFonts w:ascii="Arial" w:eastAsia="Arial" w:hAnsi="Arial" w:cs="Arial"/>
          <w:sz w:val="24"/>
          <w:lang w:eastAsia="pl-PL"/>
        </w:rPr>
        <w:t xml:space="preserve"> </w:t>
      </w:r>
      <w:proofErr w:type="spellStart"/>
      <w:r>
        <w:rPr>
          <w:rFonts w:ascii="Arial" w:eastAsia="Arial" w:hAnsi="Arial" w:cs="Arial"/>
          <w:sz w:val="24"/>
          <w:lang w:eastAsia="pl-PL"/>
        </w:rPr>
        <w:t>rooms</w:t>
      </w:r>
      <w:proofErr w:type="spellEnd"/>
    </w:p>
    <w:p w:rsidR="00E946A0" w:rsidRPr="00923943" w:rsidRDefault="00923943" w:rsidP="00E946A0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Arial" w:eastAsia="Arial" w:hAnsi="Arial" w:cs="Arial"/>
          <w:b/>
          <w:sz w:val="24"/>
          <w:lang w:val="en-US" w:eastAsia="pl-PL"/>
        </w:rPr>
      </w:pPr>
      <w:r w:rsidRPr="00923943">
        <w:rPr>
          <w:rFonts w:ascii="Arial" w:eastAsia="Arial" w:hAnsi="Arial" w:cs="Arial"/>
          <w:b/>
          <w:sz w:val="24"/>
          <w:lang w:val="en-US" w:eastAsia="pl-PL"/>
        </w:rPr>
        <w:t>Account belonging to group of hunters or to individual hunter</w:t>
      </w:r>
      <w:r w:rsidR="00E946A0" w:rsidRPr="00923943">
        <w:rPr>
          <w:rFonts w:ascii="Arial" w:eastAsia="Arial" w:hAnsi="Arial" w:cs="Arial"/>
          <w:b/>
          <w:sz w:val="24"/>
          <w:lang w:val="en-US" w:eastAsia="pl-PL"/>
        </w:rPr>
        <w:t>*:</w:t>
      </w:r>
    </w:p>
    <w:p w:rsidR="00E946A0" w:rsidRPr="005A38AE" w:rsidRDefault="00E946A0" w:rsidP="00E946A0">
      <w:pPr>
        <w:spacing w:after="0" w:line="360" w:lineRule="auto"/>
        <w:jc w:val="both"/>
        <w:rPr>
          <w:rFonts w:ascii="Arial" w:eastAsia="Arial" w:hAnsi="Arial" w:cs="Arial"/>
          <w:sz w:val="24"/>
          <w:lang w:val="en-US" w:eastAsia="pl-PL"/>
        </w:rPr>
      </w:pPr>
      <w:r w:rsidRPr="005A38AE">
        <w:rPr>
          <w:rFonts w:ascii="Arial" w:eastAsia="Arial" w:hAnsi="Arial" w:cs="Arial"/>
          <w:sz w:val="24"/>
          <w:lang w:val="en-US" w:eastAsia="pl-PL"/>
        </w:rPr>
        <w:t>…………………………………………………………………………………………………</w:t>
      </w:r>
    </w:p>
    <w:p w:rsidR="00E946A0" w:rsidRPr="00923943" w:rsidRDefault="00E946A0" w:rsidP="00E946A0">
      <w:pPr>
        <w:jc w:val="center"/>
        <w:rPr>
          <w:rFonts w:ascii="Arial" w:eastAsia="Arial" w:hAnsi="Arial" w:cs="Arial"/>
          <w:lang w:val="en-US" w:eastAsia="pl-PL"/>
        </w:rPr>
      </w:pPr>
      <w:r w:rsidRPr="00923943">
        <w:rPr>
          <w:rFonts w:ascii="Arial" w:eastAsia="Arial" w:hAnsi="Arial" w:cs="Arial"/>
          <w:lang w:val="en-US" w:eastAsia="pl-PL"/>
        </w:rPr>
        <w:t>*</w:t>
      </w:r>
      <w:r w:rsidR="00923943" w:rsidRPr="00923943">
        <w:rPr>
          <w:rFonts w:ascii="Arial" w:eastAsia="Arial" w:hAnsi="Arial" w:cs="Arial"/>
          <w:lang w:val="en-US" w:eastAsia="pl-PL"/>
        </w:rPr>
        <w:t>Account num</w:t>
      </w:r>
      <w:r w:rsidR="005A38AE">
        <w:rPr>
          <w:rFonts w:ascii="Arial" w:eastAsia="Arial" w:hAnsi="Arial" w:cs="Arial"/>
          <w:lang w:val="en-US" w:eastAsia="pl-PL"/>
        </w:rPr>
        <w:t>b</w:t>
      </w:r>
      <w:r w:rsidR="00923943" w:rsidRPr="00923943">
        <w:rPr>
          <w:rFonts w:ascii="Arial" w:eastAsia="Arial" w:hAnsi="Arial" w:cs="Arial"/>
          <w:lang w:val="en-US" w:eastAsia="pl-PL"/>
        </w:rPr>
        <w:t>er for recovery of any overpayment from the prepayment sent by group of hunte</w:t>
      </w:r>
      <w:r w:rsidR="00923943">
        <w:rPr>
          <w:rFonts w:ascii="Arial" w:eastAsia="Arial" w:hAnsi="Arial" w:cs="Arial"/>
          <w:lang w:val="en-US" w:eastAsia="pl-PL"/>
        </w:rPr>
        <w:t>rs o</w:t>
      </w:r>
      <w:r w:rsidR="00E43DAC">
        <w:rPr>
          <w:rFonts w:ascii="Arial" w:eastAsia="Arial" w:hAnsi="Arial" w:cs="Arial"/>
          <w:lang w:val="en-US" w:eastAsia="pl-PL"/>
        </w:rPr>
        <w:t>r</w:t>
      </w:r>
      <w:r w:rsidR="00923943">
        <w:rPr>
          <w:rFonts w:ascii="Arial" w:eastAsia="Arial" w:hAnsi="Arial" w:cs="Arial"/>
          <w:lang w:val="en-US" w:eastAsia="pl-PL"/>
        </w:rPr>
        <w:t xml:space="preserve"> individual hunter</w:t>
      </w:r>
      <w:r w:rsidRPr="00923943">
        <w:rPr>
          <w:rFonts w:ascii="Arial" w:eastAsia="Arial" w:hAnsi="Arial" w:cs="Arial"/>
          <w:lang w:val="en-US" w:eastAsia="pl-PL"/>
        </w:rPr>
        <w:t>.</w:t>
      </w:r>
    </w:p>
    <w:p w:rsidR="00BE5F42" w:rsidRPr="00E1724F" w:rsidRDefault="00923943" w:rsidP="00E1724F">
      <w:pPr>
        <w:pStyle w:val="Akapitzlist"/>
        <w:numPr>
          <w:ilvl w:val="0"/>
          <w:numId w:val="7"/>
        </w:numPr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REMARKS</w:t>
      </w:r>
      <w:r w:rsidR="00161420">
        <w:rPr>
          <w:rFonts w:ascii="Arial" w:eastAsia="Arial" w:hAnsi="Arial" w:cs="Arial"/>
          <w:lang w:eastAsia="pl-PL"/>
        </w:rPr>
        <w:t>: ……………………………………………………………………………………</w:t>
      </w:r>
    </w:p>
    <w:p w:rsidR="00BE5F42" w:rsidRDefault="00BE5F42" w:rsidP="00BE5F42">
      <w:pPr>
        <w:ind w:left="2124" w:firstLine="708"/>
        <w:jc w:val="center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……………………………………..</w:t>
      </w:r>
    </w:p>
    <w:p w:rsidR="00BE5F42" w:rsidRPr="00E946A0" w:rsidRDefault="00923943" w:rsidP="00BE5F42">
      <w:pPr>
        <w:ind w:left="212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lang w:eastAsia="pl-PL"/>
        </w:rPr>
        <w:t>(</w:t>
      </w:r>
      <w:proofErr w:type="spellStart"/>
      <w:r>
        <w:rPr>
          <w:rFonts w:ascii="Arial" w:eastAsia="Arial" w:hAnsi="Arial" w:cs="Arial"/>
          <w:lang w:eastAsia="pl-PL"/>
        </w:rPr>
        <w:t>Date</w:t>
      </w:r>
      <w:proofErr w:type="spellEnd"/>
      <w:r>
        <w:rPr>
          <w:rFonts w:ascii="Arial" w:eastAsia="Arial" w:hAnsi="Arial" w:cs="Arial"/>
          <w:lang w:eastAsia="pl-PL"/>
        </w:rPr>
        <w:t xml:space="preserve">, </w:t>
      </w:r>
      <w:proofErr w:type="spellStart"/>
      <w:r>
        <w:rPr>
          <w:rFonts w:ascii="Arial" w:eastAsia="Arial" w:hAnsi="Arial" w:cs="Arial"/>
          <w:lang w:eastAsia="pl-PL"/>
        </w:rPr>
        <w:t>signature</w:t>
      </w:r>
      <w:proofErr w:type="spellEnd"/>
      <w:r w:rsidR="00BE5F42">
        <w:rPr>
          <w:rFonts w:ascii="Arial" w:eastAsia="Arial" w:hAnsi="Arial" w:cs="Arial"/>
          <w:lang w:eastAsia="pl-PL"/>
        </w:rPr>
        <w:t>)</w:t>
      </w:r>
    </w:p>
    <w:sectPr w:rsidR="00BE5F42" w:rsidRPr="00E94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703" w:rsidRDefault="00136703" w:rsidP="00F05F0A">
      <w:pPr>
        <w:spacing w:after="0" w:line="240" w:lineRule="auto"/>
      </w:pPr>
      <w:r>
        <w:separator/>
      </w:r>
    </w:p>
  </w:endnote>
  <w:endnote w:type="continuationSeparator" w:id="0">
    <w:p w:rsidR="00136703" w:rsidRDefault="00136703" w:rsidP="00F0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16" w:rsidRDefault="00203E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0A" w:rsidRPr="00203E16" w:rsidRDefault="00F05F0A" w:rsidP="00203E1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16" w:rsidRDefault="00203E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703" w:rsidRDefault="00136703" w:rsidP="00F05F0A">
      <w:pPr>
        <w:spacing w:after="0" w:line="240" w:lineRule="auto"/>
      </w:pPr>
      <w:r>
        <w:separator/>
      </w:r>
    </w:p>
  </w:footnote>
  <w:footnote w:type="continuationSeparator" w:id="0">
    <w:p w:rsidR="00136703" w:rsidRDefault="00136703" w:rsidP="00F05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16" w:rsidRDefault="00203E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16" w:rsidRDefault="00203E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E16" w:rsidRDefault="00203E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9C1824"/>
    <w:multiLevelType w:val="hybridMultilevel"/>
    <w:tmpl w:val="868AC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162CA8"/>
    <w:multiLevelType w:val="hybridMultilevel"/>
    <w:tmpl w:val="BB9E564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8323D2"/>
    <w:multiLevelType w:val="multilevel"/>
    <w:tmpl w:val="D252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A0"/>
    <w:rsid w:val="00003DBD"/>
    <w:rsid w:val="00034DC6"/>
    <w:rsid w:val="00136703"/>
    <w:rsid w:val="00161420"/>
    <w:rsid w:val="00203E16"/>
    <w:rsid w:val="00315C19"/>
    <w:rsid w:val="005233A2"/>
    <w:rsid w:val="005A38AE"/>
    <w:rsid w:val="00871701"/>
    <w:rsid w:val="00912D49"/>
    <w:rsid w:val="00923943"/>
    <w:rsid w:val="00BE5F42"/>
    <w:rsid w:val="00C14BD3"/>
    <w:rsid w:val="00E1724F"/>
    <w:rsid w:val="00E43DAC"/>
    <w:rsid w:val="00E946A0"/>
    <w:rsid w:val="00EF22A6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E9D2-4D4D-4FBA-AC73-9EBDDA3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6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3A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F0A"/>
  </w:style>
  <w:style w:type="paragraph" w:styleId="Stopka">
    <w:name w:val="footer"/>
    <w:basedOn w:val="Normalny"/>
    <w:link w:val="StopkaZnak"/>
    <w:uiPriority w:val="99"/>
    <w:unhideWhenUsed/>
    <w:rsid w:val="00F05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F0A"/>
  </w:style>
  <w:style w:type="paragraph" w:customStyle="1" w:styleId="Standard">
    <w:name w:val="Standard"/>
    <w:rsid w:val="00F05F0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Aneta Mącidym</cp:lastModifiedBy>
  <cp:revision>2</cp:revision>
  <cp:lastPrinted>2018-05-22T06:43:00Z</cp:lastPrinted>
  <dcterms:created xsi:type="dcterms:W3CDTF">2019-11-22T07:20:00Z</dcterms:created>
  <dcterms:modified xsi:type="dcterms:W3CDTF">2019-11-22T07:20:00Z</dcterms:modified>
</cp:coreProperties>
</file>